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D93C4D" w:rsidRDefault="00D93C4D" w:rsidP="00D93C4D">
      <w:pPr>
        <w:ind w:firstLine="720"/>
        <w:rPr>
          <w:sz w:val="20"/>
          <w:szCs w:val="20"/>
        </w:rPr>
      </w:pP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D93C4D" w:rsidRDefault="00D93C4D" w:rsidP="00D93C4D">
      <w:pPr>
        <w:spacing w:line="360" w:lineRule="auto"/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D93C4D" w:rsidRDefault="00970EDC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проведения жеребьёвки - </w:t>
      </w:r>
      <w:r w:rsidR="00EC295A">
        <w:rPr>
          <w:sz w:val="20"/>
          <w:szCs w:val="20"/>
        </w:rPr>
        <w:t>06</w:t>
      </w:r>
      <w:r w:rsidR="00DE3F96">
        <w:rPr>
          <w:sz w:val="20"/>
          <w:szCs w:val="20"/>
        </w:rPr>
        <w:t xml:space="preserve"> </w:t>
      </w:r>
      <w:r w:rsidR="00EC295A">
        <w:rPr>
          <w:sz w:val="20"/>
          <w:szCs w:val="20"/>
        </w:rPr>
        <w:t>июня</w:t>
      </w:r>
      <w:r w:rsidR="00D93C4D">
        <w:rPr>
          <w:sz w:val="20"/>
          <w:szCs w:val="20"/>
        </w:rPr>
        <w:t xml:space="preserve">  202</w:t>
      </w:r>
      <w:r>
        <w:rPr>
          <w:sz w:val="20"/>
          <w:szCs w:val="20"/>
        </w:rPr>
        <w:t>2</w:t>
      </w:r>
      <w:r w:rsidR="00D93C4D">
        <w:rPr>
          <w:sz w:val="20"/>
          <w:szCs w:val="20"/>
        </w:rPr>
        <w:t xml:space="preserve"> г.  Время проведения – 9:00 местного времени.</w:t>
      </w:r>
    </w:p>
    <w:p w:rsidR="00D93C4D" w:rsidRDefault="00D93C4D" w:rsidP="00D93C4D">
      <w:pPr>
        <w:ind w:firstLine="709"/>
        <w:jc w:val="both"/>
        <w:rPr>
          <w:sz w:val="26"/>
          <w:szCs w:val="26"/>
        </w:rPr>
      </w:pPr>
      <w:r>
        <w:rPr>
          <w:sz w:val="20"/>
          <w:szCs w:val="20"/>
        </w:rPr>
        <w:t>Место проведения жеребьевки – г. Находка</w:t>
      </w:r>
      <w:r w:rsidR="00322C05">
        <w:rPr>
          <w:sz w:val="20"/>
          <w:szCs w:val="20"/>
        </w:rPr>
        <w:t xml:space="preserve">, ул. Школьная, 18, </w:t>
      </w:r>
      <w:proofErr w:type="spellStart"/>
      <w:r w:rsidR="00322C05">
        <w:rPr>
          <w:sz w:val="20"/>
          <w:szCs w:val="20"/>
        </w:rPr>
        <w:t>каб</w:t>
      </w:r>
      <w:proofErr w:type="spellEnd"/>
      <w:r w:rsidR="00322C05">
        <w:rPr>
          <w:sz w:val="20"/>
          <w:szCs w:val="20"/>
        </w:rPr>
        <w:t>. 204</w:t>
      </w:r>
      <w:r>
        <w:rPr>
          <w:sz w:val="20"/>
          <w:szCs w:val="20"/>
        </w:rPr>
        <w:t>.</w:t>
      </w:r>
      <w:r>
        <w:rPr>
          <w:sz w:val="26"/>
          <w:szCs w:val="26"/>
        </w:rPr>
        <w:t xml:space="preserve">  </w:t>
      </w:r>
    </w:p>
    <w:p w:rsidR="00D93C4D" w:rsidRDefault="00D93C4D" w:rsidP="00DC2BFC">
      <w:pPr>
        <w:tabs>
          <w:tab w:val="left" w:pos="3119"/>
        </w:tabs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Реестровые номера граждан,  приглашенных на жеребьёвку:</w:t>
      </w:r>
      <w:r w:rsidR="00141CF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E2F50" w:rsidRPr="001E2F50">
        <w:t>3081</w:t>
      </w:r>
      <w:r w:rsidR="001E2F50" w:rsidRPr="001E2F50">
        <w:rPr>
          <w:sz w:val="28"/>
          <w:szCs w:val="28"/>
        </w:rPr>
        <w:t>,</w:t>
      </w:r>
      <w:r w:rsidR="001E2F50">
        <w:rPr>
          <w:sz w:val="20"/>
          <w:szCs w:val="20"/>
        </w:rPr>
        <w:t xml:space="preserve">  </w:t>
      </w:r>
      <w:r w:rsidR="001E2F50">
        <w:t xml:space="preserve">3082,  3083,  3084,  3085,  3086,  3087,  3088,  3089,  3090,  3091,  3092,  3093,  3094,  3095,  3096,  3097,  3098,  3099,  3100,  3101,  3102,  3103,  3104,  3105,  3106,  3107,  3108,  3109,  3110,  3111,  3112,  </w:t>
      </w:r>
      <w:r w:rsidR="00322C05" w:rsidRPr="00322C05">
        <w:t>3058</w:t>
      </w:r>
      <w:r w:rsidR="00322C05">
        <w:rPr>
          <w:sz w:val="20"/>
          <w:szCs w:val="20"/>
        </w:rPr>
        <w:t xml:space="preserve">,  </w:t>
      </w:r>
      <w:r w:rsidR="00322C05" w:rsidRPr="00322C05">
        <w:t>3059,</w:t>
      </w:r>
      <w:r w:rsidR="00322C05">
        <w:rPr>
          <w:sz w:val="20"/>
          <w:szCs w:val="20"/>
        </w:rPr>
        <w:t xml:space="preserve">  </w:t>
      </w:r>
      <w:r w:rsidR="00322C05">
        <w:t xml:space="preserve">3060,  3061,  3062,  3063,  3064,  3065,  3066,  3067,  3068,  3069,  3070,  3071,  3072,  3073,  3074,  3075,  3076,  3077,  </w:t>
      </w:r>
      <w:r w:rsidR="0006321D">
        <w:t xml:space="preserve"> 3079.</w:t>
      </w:r>
      <w:r w:rsidR="00322C05">
        <w:t xml:space="preserve">   </w:t>
      </w:r>
      <w:r w:rsidR="00D07ABE">
        <w:t xml:space="preserve"> </w:t>
      </w:r>
      <w:r w:rsidR="002F430F">
        <w:t xml:space="preserve"> </w:t>
      </w:r>
      <w:proofErr w:type="gramEnd"/>
    </w:p>
    <w:tbl>
      <w:tblPr>
        <w:tblW w:w="9742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D93C4D" w:rsidTr="00794889">
        <w:trPr>
          <w:trHeight w:val="70"/>
        </w:trPr>
        <w:tc>
          <w:tcPr>
            <w:tcW w:w="9742" w:type="dxa"/>
            <w:noWrap/>
            <w:vAlign w:val="center"/>
          </w:tcPr>
          <w:p w:rsidR="00D93C4D" w:rsidRDefault="00D93C4D">
            <w:pPr>
              <w:jc w:val="center"/>
              <w:rPr>
                <w:sz w:val="22"/>
                <w:szCs w:val="22"/>
              </w:rPr>
            </w:pPr>
          </w:p>
          <w:p w:rsidR="00D93C4D" w:rsidRDefault="0006321D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 w:rsidR="00D93C4D">
              <w:rPr>
                <w:sz w:val="22"/>
                <w:szCs w:val="22"/>
              </w:rPr>
              <w:t>Список земельных участков, предлагаемых гражданам:</w:t>
            </w:r>
          </w:p>
        </w:tc>
      </w:tr>
    </w:tbl>
    <w:p w:rsidR="00794889" w:rsidRDefault="00794889" w:rsidP="00D93C4D">
      <w:pPr>
        <w:ind w:firstLine="709"/>
        <w:jc w:val="both"/>
        <w:rPr>
          <w:sz w:val="20"/>
          <w:szCs w:val="20"/>
        </w:rPr>
      </w:pPr>
    </w:p>
    <w:tbl>
      <w:tblPr>
        <w:tblW w:w="10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8"/>
        <w:gridCol w:w="7958"/>
        <w:gridCol w:w="1559"/>
        <w:gridCol w:w="885"/>
      </w:tblGrid>
      <w:tr w:rsidR="008758AF" w:rsidTr="008758AF">
        <w:trPr>
          <w:trHeight w:val="4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1582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8758AF" w:rsidTr="008758AF">
        <w:trPr>
          <w:trHeight w:val="3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1004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1089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1183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1481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1028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734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1312</w:t>
            </w:r>
          </w:p>
        </w:tc>
      </w:tr>
      <w:tr w:rsidR="008758AF" w:rsidTr="008758AF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F" w:rsidRDefault="008758A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955</w:t>
            </w:r>
          </w:p>
        </w:tc>
      </w:tr>
      <w:tr w:rsidR="0006321D" w:rsidTr="001E2F50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21D" w:rsidRDefault="000632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21D" w:rsidRDefault="0006321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21D" w:rsidRDefault="000632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21D" w:rsidRDefault="000632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870</w:t>
            </w:r>
          </w:p>
        </w:tc>
      </w:tr>
      <w:tr w:rsidR="0006321D" w:rsidTr="001E2F50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21D" w:rsidRDefault="000632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21D" w:rsidRDefault="0006321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21D" w:rsidRDefault="000632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21D" w:rsidRDefault="000632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1062</w:t>
            </w:r>
          </w:p>
        </w:tc>
      </w:tr>
      <w:tr w:rsidR="0006321D" w:rsidTr="001E2F50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21D" w:rsidRDefault="000632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21D" w:rsidRDefault="0006321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21D" w:rsidRDefault="000632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21D" w:rsidRDefault="000632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1131</w:t>
            </w:r>
          </w:p>
        </w:tc>
      </w:tr>
      <w:tr w:rsidR="001E2F50" w:rsidTr="001E2F50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F50" w:rsidRDefault="001E2F50" w:rsidP="00D07A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50" w:rsidRDefault="001E2F50" w:rsidP="00D2613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50" w:rsidRDefault="001E2F50" w:rsidP="00D261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50" w:rsidRDefault="001E2F50" w:rsidP="00D261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1E2F50" w:rsidTr="001E2F50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F50" w:rsidRDefault="001E2F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50" w:rsidRDefault="001E2F50" w:rsidP="00D2613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50" w:rsidRDefault="001E2F50" w:rsidP="00D261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50" w:rsidRDefault="001E2F50" w:rsidP="00D261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</w:t>
            </w:r>
          </w:p>
        </w:tc>
      </w:tr>
      <w:tr w:rsidR="001E2F50" w:rsidTr="001E2F50">
        <w:trPr>
          <w:trHeight w:val="4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F50" w:rsidRDefault="001E2F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50" w:rsidRDefault="001E2F50" w:rsidP="00D2613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185 м на северо-запад от жилого дома, расположенного по адресу: Приморский край,  г. Находка, п. Врангель, ул. Беринга,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50" w:rsidRDefault="001E2F50" w:rsidP="00D261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25:31:070001:9004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F50" w:rsidRDefault="001E2F50" w:rsidP="00D2613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1960</w:t>
            </w:r>
          </w:p>
        </w:tc>
      </w:tr>
    </w:tbl>
    <w:p w:rsidR="008758AF" w:rsidRDefault="008758AF" w:rsidP="008758AF">
      <w:pPr>
        <w:tabs>
          <w:tab w:val="left" w:pos="8364"/>
        </w:tabs>
        <w:ind w:left="-426" w:firstLine="1135"/>
        <w:jc w:val="both"/>
        <w:rPr>
          <w:sz w:val="20"/>
          <w:szCs w:val="20"/>
        </w:rPr>
      </w:pPr>
    </w:p>
    <w:p w:rsidR="00D93C4D" w:rsidRDefault="00D93C4D" w:rsidP="008758AF">
      <w:pPr>
        <w:tabs>
          <w:tab w:val="left" w:pos="8364"/>
        </w:tabs>
        <w:ind w:left="-426" w:firstLine="1135"/>
        <w:jc w:val="both"/>
        <w:rPr>
          <w:sz w:val="20"/>
          <w:szCs w:val="20"/>
        </w:rPr>
      </w:pPr>
      <w:r>
        <w:rPr>
          <w:sz w:val="20"/>
          <w:szCs w:val="20"/>
        </w:rPr>
        <w:t>Также оповещаем, что в  работе жеребьёвочной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E85FE3" w:rsidP="00E85FE3">
      <w:pPr>
        <w:ind w:left="-426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bookmarkStart w:id="0" w:name="_GoBack"/>
      <w:bookmarkEnd w:id="0"/>
      <w:r w:rsidR="00D93C4D">
        <w:rPr>
          <w:sz w:val="20"/>
          <w:szCs w:val="20"/>
        </w:rPr>
        <w:t>В целях обеспечения противоэпидемического режима при COVID-1</w:t>
      </w:r>
      <w:r>
        <w:rPr>
          <w:sz w:val="20"/>
          <w:szCs w:val="20"/>
        </w:rPr>
        <w:t xml:space="preserve">9, рекомендуется присутствие на </w:t>
      </w:r>
      <w:r w:rsidR="00D93C4D">
        <w:rPr>
          <w:sz w:val="20"/>
          <w:szCs w:val="20"/>
        </w:rPr>
        <w:t xml:space="preserve">жеребьёвке одного представителя (родителя) от семьи, при условии соблюдения требований </w:t>
      </w:r>
      <w:proofErr w:type="spellStart"/>
      <w:r w:rsidR="00D93C4D">
        <w:rPr>
          <w:sz w:val="20"/>
          <w:szCs w:val="20"/>
        </w:rPr>
        <w:t>Роспотребнадзора</w:t>
      </w:r>
      <w:proofErr w:type="spellEnd"/>
      <w:r w:rsidR="00D93C4D">
        <w:rPr>
          <w:sz w:val="20"/>
          <w:szCs w:val="20"/>
        </w:rPr>
        <w:t>: использование антисептиков, медицинских масок, перчаток, соблюдение социальной дистанции.</w:t>
      </w:r>
    </w:p>
    <w:p w:rsidR="00D93C4D" w:rsidRDefault="00D93C4D" w:rsidP="00D93C4D">
      <w:pPr>
        <w:ind w:firstLine="709"/>
        <w:jc w:val="both"/>
        <w:rPr>
          <w:color w:val="FF0000"/>
          <w:sz w:val="40"/>
          <w:szCs w:val="40"/>
        </w:rPr>
      </w:pPr>
    </w:p>
    <w:p w:rsidR="00B4572B" w:rsidRDefault="00B4572B" w:rsidP="00B4572B">
      <w:pPr>
        <w:ind w:firstLine="709"/>
        <w:jc w:val="both"/>
        <w:rPr>
          <w:color w:val="FF0000"/>
          <w:sz w:val="40"/>
          <w:szCs w:val="40"/>
        </w:rPr>
      </w:pPr>
    </w:p>
    <w:p w:rsidR="00F525AA" w:rsidRDefault="00F525AA" w:rsidP="006F63CD">
      <w:pPr>
        <w:ind w:firstLine="709"/>
        <w:jc w:val="both"/>
        <w:rPr>
          <w:color w:val="FF0000"/>
          <w:sz w:val="40"/>
          <w:szCs w:val="40"/>
        </w:rPr>
      </w:pPr>
    </w:p>
    <w:sectPr w:rsidR="00F525AA" w:rsidSect="00E13090">
      <w:headerReference w:type="even" r:id="rId9"/>
      <w:headerReference w:type="default" r:id="rId10"/>
      <w:pgSz w:w="11906" w:h="16838"/>
      <w:pgMar w:top="567" w:right="849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>
      <w:r>
        <w:separator/>
      </w:r>
    </w:p>
  </w:endnote>
  <w:endnote w:type="continuationSeparator" w:id="0">
    <w:p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>
      <w:r>
        <w:separator/>
      </w:r>
    </w:p>
  </w:footnote>
  <w:footnote w:type="continuationSeparator" w:id="0">
    <w:p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Default="00AC2A08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2A08" w:rsidRDefault="00AC2A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Pr="00D13577" w:rsidRDefault="00AC2A08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E85FE3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AC2A08" w:rsidRDefault="00AC2A08">
    <w:pPr>
      <w:pStyle w:val="a6"/>
    </w:pPr>
  </w:p>
  <w:p w:rsidR="00AC2A08" w:rsidRDefault="00AC2A08">
    <w:pPr>
      <w:pStyle w:val="a6"/>
    </w:pPr>
  </w:p>
  <w:p w:rsidR="00AC2A08" w:rsidRDefault="00AC2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321D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C2F9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2F50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2C05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62B31"/>
    <w:rsid w:val="00765467"/>
    <w:rsid w:val="00765C62"/>
    <w:rsid w:val="00765F7B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58AF"/>
    <w:rsid w:val="00877119"/>
    <w:rsid w:val="0088273B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6DD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476"/>
    <w:rsid w:val="00B33DFC"/>
    <w:rsid w:val="00B35638"/>
    <w:rsid w:val="00B414B7"/>
    <w:rsid w:val="00B426E7"/>
    <w:rsid w:val="00B44B01"/>
    <w:rsid w:val="00B4572B"/>
    <w:rsid w:val="00B46101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06204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25E8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7ABE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3090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85FE3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295A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68A5-09BE-42CD-82BC-DB7DFDB9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1371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2</cp:revision>
  <cp:lastPrinted>2021-01-10T23:33:00Z</cp:lastPrinted>
  <dcterms:created xsi:type="dcterms:W3CDTF">2022-05-23T00:52:00Z</dcterms:created>
  <dcterms:modified xsi:type="dcterms:W3CDTF">2022-05-23T00:52:00Z</dcterms:modified>
</cp:coreProperties>
</file>